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F" w:rsidRPr="00114A39" w:rsidRDefault="00504E7F" w:rsidP="00504E7F">
      <w:pPr>
        <w:jc w:val="right"/>
      </w:pPr>
      <w:r w:rsidRPr="0070432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114A39">
        <w:t>Утверждено:</w:t>
      </w:r>
    </w:p>
    <w:p w:rsidR="00504E7F" w:rsidRPr="00114A39" w:rsidRDefault="00504E7F" w:rsidP="00504E7F">
      <w:pPr>
        <w:jc w:val="right"/>
      </w:pPr>
      <w:r w:rsidRPr="00114A39">
        <w:t xml:space="preserve">                                                                                    </w:t>
      </w:r>
      <w:r>
        <w:t xml:space="preserve">                      </w:t>
      </w:r>
      <w:r w:rsidRPr="00114A39">
        <w:t>постановлением Президиума</w:t>
      </w:r>
    </w:p>
    <w:p w:rsidR="00504E7F" w:rsidRPr="00114A39" w:rsidRDefault="00504E7F" w:rsidP="00504E7F">
      <w:pPr>
        <w:jc w:val="right"/>
      </w:pPr>
      <w:r w:rsidRPr="00114A39">
        <w:t xml:space="preserve">                                                                                   </w:t>
      </w:r>
      <w:r>
        <w:t xml:space="preserve">                   </w:t>
      </w:r>
      <w:r w:rsidRPr="00114A39">
        <w:t xml:space="preserve"> краевого комитета Профсоюза</w:t>
      </w:r>
    </w:p>
    <w:p w:rsidR="00504E7F" w:rsidRPr="00114A39" w:rsidRDefault="00504E7F" w:rsidP="00504E7F">
      <w:pPr>
        <w:jc w:val="right"/>
      </w:pPr>
      <w:r w:rsidRPr="00114A39">
        <w:t xml:space="preserve">                                                                                     </w:t>
      </w:r>
      <w:r>
        <w:t xml:space="preserve">                     </w:t>
      </w:r>
      <w:r w:rsidRPr="00114A39">
        <w:t xml:space="preserve">16 марта  2012 года   № 8  </w:t>
      </w:r>
    </w:p>
    <w:p w:rsidR="00504E7F" w:rsidRPr="00704322" w:rsidRDefault="00504E7F" w:rsidP="00504E7F">
      <w:pPr>
        <w:jc w:val="right"/>
        <w:rPr>
          <w:sz w:val="28"/>
          <w:szCs w:val="28"/>
        </w:rPr>
      </w:pPr>
      <w:r w:rsidRPr="00704322">
        <w:rPr>
          <w:sz w:val="28"/>
          <w:szCs w:val="28"/>
        </w:rPr>
        <w:t xml:space="preserve"> </w:t>
      </w:r>
    </w:p>
    <w:p w:rsidR="00504E7F" w:rsidRPr="00D62436" w:rsidRDefault="00504E7F" w:rsidP="00504E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gramStart"/>
      <w:r w:rsidRPr="00D62436">
        <w:rPr>
          <w:b/>
          <w:sz w:val="32"/>
          <w:szCs w:val="32"/>
        </w:rPr>
        <w:t>П</w:t>
      </w:r>
      <w:proofErr w:type="gramEnd"/>
      <w:r w:rsidRPr="00D624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Л О Ж Е Н И Е</w:t>
      </w:r>
    </w:p>
    <w:p w:rsidR="00504E7F" w:rsidRPr="00704322" w:rsidRDefault="00504E7F" w:rsidP="00504E7F">
      <w:pPr>
        <w:jc w:val="center"/>
        <w:rPr>
          <w:sz w:val="28"/>
          <w:szCs w:val="28"/>
        </w:rPr>
      </w:pPr>
      <w:r w:rsidRPr="00704322">
        <w:rPr>
          <w:sz w:val="28"/>
          <w:szCs w:val="28"/>
        </w:rPr>
        <w:t>О страховом пособии членам профсоюза</w:t>
      </w:r>
      <w:r>
        <w:rPr>
          <w:sz w:val="28"/>
          <w:szCs w:val="28"/>
        </w:rPr>
        <w:t xml:space="preserve"> Алтайской краевой организации профсоюза </w:t>
      </w:r>
      <w:r w:rsidRPr="00704322">
        <w:rPr>
          <w:sz w:val="28"/>
          <w:szCs w:val="28"/>
        </w:rPr>
        <w:t xml:space="preserve"> работников госучреждений и общественного обслуживания</w:t>
      </w:r>
      <w:r>
        <w:rPr>
          <w:sz w:val="28"/>
          <w:szCs w:val="28"/>
        </w:rPr>
        <w:t xml:space="preserve"> РФ</w:t>
      </w:r>
      <w:r w:rsidRPr="00704322">
        <w:rPr>
          <w:sz w:val="28"/>
          <w:szCs w:val="28"/>
        </w:rPr>
        <w:t xml:space="preserve"> в случае временной потери трудоспособности</w:t>
      </w:r>
    </w:p>
    <w:p w:rsidR="00504E7F" w:rsidRPr="00704322" w:rsidRDefault="00504E7F" w:rsidP="00504E7F">
      <w:pPr>
        <w:rPr>
          <w:sz w:val="28"/>
          <w:szCs w:val="28"/>
        </w:rPr>
      </w:pPr>
      <w:r w:rsidRPr="00704322">
        <w:rPr>
          <w:sz w:val="28"/>
          <w:szCs w:val="28"/>
        </w:rPr>
        <w:t xml:space="preserve"> 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704322">
        <w:rPr>
          <w:sz w:val="28"/>
          <w:szCs w:val="28"/>
        </w:rPr>
        <w:t xml:space="preserve">Настоящее положение определяет условия и порядок выплаты страхового </w:t>
      </w:r>
      <w:r>
        <w:rPr>
          <w:sz w:val="28"/>
          <w:szCs w:val="28"/>
        </w:rPr>
        <w:t>п</w:t>
      </w:r>
      <w:r w:rsidRPr="00704322">
        <w:rPr>
          <w:sz w:val="28"/>
          <w:szCs w:val="28"/>
        </w:rPr>
        <w:t xml:space="preserve">особия всем членам Профсоюза </w:t>
      </w:r>
      <w:r>
        <w:rPr>
          <w:sz w:val="28"/>
          <w:szCs w:val="28"/>
        </w:rPr>
        <w:t xml:space="preserve">Алтайской краевой </w:t>
      </w:r>
      <w:r w:rsidRPr="00704322">
        <w:rPr>
          <w:sz w:val="28"/>
          <w:szCs w:val="28"/>
        </w:rPr>
        <w:t xml:space="preserve"> организации профсоюза работников госучреждений и общественного обслуживания</w:t>
      </w:r>
      <w:r>
        <w:rPr>
          <w:sz w:val="28"/>
          <w:szCs w:val="28"/>
        </w:rPr>
        <w:t xml:space="preserve"> РФ</w:t>
      </w:r>
      <w:r w:rsidRPr="00704322">
        <w:rPr>
          <w:sz w:val="28"/>
          <w:szCs w:val="28"/>
        </w:rPr>
        <w:t>.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704322">
        <w:rPr>
          <w:sz w:val="28"/>
          <w:szCs w:val="28"/>
        </w:rPr>
        <w:t xml:space="preserve"> Страховое пособие выплачивается всем членам Профсоюза в целях усиления их социальной защищенности, обеспечения дополнительных социальных гарантий, мотивации профсоюзного членства.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322">
        <w:rPr>
          <w:sz w:val="28"/>
          <w:szCs w:val="28"/>
        </w:rPr>
        <w:t>3. Страховое пособие выплачивается:</w:t>
      </w:r>
    </w:p>
    <w:p w:rsidR="00504E7F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 xml:space="preserve">            3.1. в связи с несчастным случаем на производстве, при выполнении работником </w:t>
      </w:r>
      <w:r>
        <w:rPr>
          <w:sz w:val="28"/>
          <w:szCs w:val="28"/>
        </w:rPr>
        <w:t>т</w:t>
      </w:r>
      <w:r w:rsidRPr="00704322">
        <w:rPr>
          <w:sz w:val="28"/>
          <w:szCs w:val="28"/>
        </w:rPr>
        <w:t>рудовых (служебны</w:t>
      </w:r>
      <w:r>
        <w:rPr>
          <w:sz w:val="28"/>
          <w:szCs w:val="28"/>
        </w:rPr>
        <w:t>х) обязанностей. Данное пособие в</w:t>
      </w:r>
      <w:r w:rsidRPr="00704322">
        <w:rPr>
          <w:sz w:val="28"/>
          <w:szCs w:val="28"/>
        </w:rPr>
        <w:t xml:space="preserve">ыплачивается без учета длительности временной нетрудоспособности. 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62436">
        <w:rPr>
          <w:sz w:val="28"/>
          <w:szCs w:val="28"/>
        </w:rPr>
        <w:t>Сумма выплат</w:t>
      </w:r>
      <w:r w:rsidRPr="00D62436">
        <w:rPr>
          <w:b/>
          <w:sz w:val="28"/>
          <w:szCs w:val="28"/>
        </w:rPr>
        <w:t xml:space="preserve"> – от 1000 рублей</w:t>
      </w:r>
      <w:r w:rsidRPr="00704322">
        <w:rPr>
          <w:sz w:val="28"/>
          <w:szCs w:val="28"/>
        </w:rPr>
        <w:t>;</w:t>
      </w:r>
    </w:p>
    <w:p w:rsidR="00504E7F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 xml:space="preserve">            3.2. в связи с несчастным случаем с работником по пути на работу или с работы.  Данное пособие выплачивается, если нетрудоспособность длится более 2-х  недель.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04322">
        <w:rPr>
          <w:sz w:val="28"/>
          <w:szCs w:val="28"/>
        </w:rPr>
        <w:t xml:space="preserve">Сумма выплаты – </w:t>
      </w:r>
      <w:r w:rsidRPr="00D62436">
        <w:rPr>
          <w:b/>
          <w:sz w:val="28"/>
          <w:szCs w:val="28"/>
        </w:rPr>
        <w:t>от 800 рублей</w:t>
      </w:r>
      <w:r w:rsidRPr="00704322">
        <w:rPr>
          <w:sz w:val="28"/>
          <w:szCs w:val="28"/>
        </w:rPr>
        <w:t>;</w:t>
      </w:r>
    </w:p>
    <w:p w:rsidR="00504E7F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 xml:space="preserve">            3.3. в связи с травмой в быту с тяжелыми последствиями. 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04322">
        <w:rPr>
          <w:sz w:val="28"/>
          <w:szCs w:val="28"/>
        </w:rPr>
        <w:t xml:space="preserve">Сумма выплаты – </w:t>
      </w:r>
      <w:r w:rsidRPr="00D62436">
        <w:rPr>
          <w:b/>
          <w:sz w:val="28"/>
          <w:szCs w:val="28"/>
        </w:rPr>
        <w:t>от 700 рублей</w:t>
      </w:r>
      <w:r w:rsidRPr="00704322">
        <w:rPr>
          <w:sz w:val="28"/>
          <w:szCs w:val="28"/>
        </w:rPr>
        <w:t>.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704322">
        <w:rPr>
          <w:sz w:val="28"/>
          <w:szCs w:val="28"/>
        </w:rPr>
        <w:t xml:space="preserve">4. Страховое пособие не выплачивается, если несчастный </w:t>
      </w:r>
      <w:r>
        <w:rPr>
          <w:sz w:val="28"/>
          <w:szCs w:val="28"/>
        </w:rPr>
        <w:t xml:space="preserve">случай </w:t>
      </w:r>
      <w:r w:rsidRPr="00704322">
        <w:rPr>
          <w:sz w:val="28"/>
          <w:szCs w:val="28"/>
        </w:rPr>
        <w:t>явился следствием  алкогольного, наркотического или токсического опьянения.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4322">
        <w:rPr>
          <w:sz w:val="28"/>
          <w:szCs w:val="28"/>
        </w:rPr>
        <w:t xml:space="preserve"> 5. Для принятия решения о выплате страхового пособия в </w:t>
      </w:r>
      <w:r>
        <w:rPr>
          <w:sz w:val="28"/>
          <w:szCs w:val="28"/>
        </w:rPr>
        <w:t xml:space="preserve">краевую </w:t>
      </w:r>
      <w:r w:rsidRPr="00704322">
        <w:rPr>
          <w:sz w:val="28"/>
          <w:szCs w:val="28"/>
        </w:rPr>
        <w:t xml:space="preserve">  организацию направляются следующие документы: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04322">
        <w:rPr>
          <w:sz w:val="28"/>
          <w:szCs w:val="28"/>
        </w:rPr>
        <w:t>5.1. ходатайство выборного профсоюзного органа о выплате страхового пособия;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04322">
        <w:rPr>
          <w:sz w:val="28"/>
          <w:szCs w:val="28"/>
        </w:rPr>
        <w:t>5.2. копия учетной карточки или проф</w:t>
      </w:r>
      <w:r>
        <w:rPr>
          <w:sz w:val="28"/>
          <w:szCs w:val="28"/>
        </w:rPr>
        <w:t xml:space="preserve">союзного </w:t>
      </w:r>
      <w:r w:rsidRPr="00704322">
        <w:rPr>
          <w:sz w:val="28"/>
          <w:szCs w:val="28"/>
        </w:rPr>
        <w:t>билета члена Профсоюза (учетная карточка   и проф</w:t>
      </w:r>
      <w:r>
        <w:rPr>
          <w:sz w:val="28"/>
          <w:szCs w:val="28"/>
        </w:rPr>
        <w:t xml:space="preserve">союзный </w:t>
      </w:r>
      <w:r w:rsidRPr="00704322">
        <w:rPr>
          <w:sz w:val="28"/>
          <w:szCs w:val="28"/>
        </w:rPr>
        <w:t>билет должны быть правильно оформлены);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322">
        <w:rPr>
          <w:sz w:val="28"/>
          <w:szCs w:val="28"/>
        </w:rPr>
        <w:t>5.3. копия листка временной нетрудоспособности;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322">
        <w:rPr>
          <w:sz w:val="28"/>
          <w:szCs w:val="28"/>
        </w:rPr>
        <w:t>5.4. копия акта о несчастном случае на производстве по форме Н-1 (п.3.1.)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322">
        <w:rPr>
          <w:sz w:val="28"/>
          <w:szCs w:val="28"/>
        </w:rPr>
        <w:t xml:space="preserve">6. Размер страхового пособия </w:t>
      </w:r>
      <w:proofErr w:type="gramStart"/>
      <w:r w:rsidRPr="00704322">
        <w:rPr>
          <w:sz w:val="28"/>
          <w:szCs w:val="28"/>
        </w:rPr>
        <w:t xml:space="preserve">определяется решением Президиума </w:t>
      </w:r>
      <w:r>
        <w:rPr>
          <w:sz w:val="28"/>
          <w:szCs w:val="28"/>
        </w:rPr>
        <w:t xml:space="preserve">краевой </w:t>
      </w:r>
      <w:r w:rsidRPr="00704322">
        <w:rPr>
          <w:sz w:val="28"/>
          <w:szCs w:val="28"/>
        </w:rPr>
        <w:t xml:space="preserve"> организации и может</w:t>
      </w:r>
      <w:proofErr w:type="gramEnd"/>
      <w:r w:rsidRPr="00704322">
        <w:rPr>
          <w:sz w:val="28"/>
          <w:szCs w:val="28"/>
        </w:rPr>
        <w:t xml:space="preserve"> быть изменен в сторону увеличения с учетом         обстоятельств несчастного случая, его исхода или длительности временной         нетрудоспособности и в с</w:t>
      </w:r>
      <w:r>
        <w:rPr>
          <w:sz w:val="28"/>
          <w:szCs w:val="28"/>
        </w:rPr>
        <w:t xml:space="preserve">оответствии с </w:t>
      </w:r>
      <w:r w:rsidRPr="00704322">
        <w:rPr>
          <w:sz w:val="28"/>
          <w:szCs w:val="28"/>
        </w:rPr>
        <w:t xml:space="preserve"> финансовыми возможностями.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04322">
        <w:rPr>
          <w:sz w:val="28"/>
          <w:szCs w:val="28"/>
        </w:rPr>
        <w:t xml:space="preserve">7. Соответствующие документы представляются в </w:t>
      </w:r>
      <w:r>
        <w:rPr>
          <w:sz w:val="28"/>
          <w:szCs w:val="28"/>
        </w:rPr>
        <w:t xml:space="preserve">краевую </w:t>
      </w:r>
      <w:r w:rsidRPr="00704322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704322">
        <w:rPr>
          <w:sz w:val="28"/>
          <w:szCs w:val="28"/>
        </w:rPr>
        <w:t xml:space="preserve"> 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704322">
        <w:rPr>
          <w:sz w:val="28"/>
          <w:szCs w:val="28"/>
        </w:rPr>
        <w:t xml:space="preserve">Профсоюза в течение 2-х недель с момента окончания листка временной нетрудоспособности или освидетельствования медико-социальной экспертной    </w:t>
      </w:r>
    </w:p>
    <w:p w:rsidR="00504E7F" w:rsidRPr="00704322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>комиссией.</w:t>
      </w:r>
    </w:p>
    <w:p w:rsidR="00504E7F" w:rsidRDefault="00504E7F" w:rsidP="00504E7F">
      <w:pPr>
        <w:jc w:val="both"/>
        <w:rPr>
          <w:sz w:val="28"/>
          <w:szCs w:val="28"/>
        </w:rPr>
      </w:pPr>
      <w:r w:rsidRPr="007043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04322">
        <w:rPr>
          <w:sz w:val="28"/>
          <w:szCs w:val="28"/>
        </w:rPr>
        <w:t xml:space="preserve">8. Денежные средства в течение 2-х недель выдаются члену Профсоюза         непосредственно в </w:t>
      </w:r>
      <w:r>
        <w:rPr>
          <w:sz w:val="28"/>
          <w:szCs w:val="28"/>
        </w:rPr>
        <w:t>крайкоме</w:t>
      </w:r>
      <w:r w:rsidRPr="00704322">
        <w:rPr>
          <w:sz w:val="28"/>
          <w:szCs w:val="28"/>
        </w:rPr>
        <w:t xml:space="preserve"> Профсоюза или в его профорганизации</w:t>
      </w:r>
      <w:r>
        <w:rPr>
          <w:sz w:val="28"/>
          <w:szCs w:val="28"/>
        </w:rPr>
        <w:t>.</w:t>
      </w:r>
      <w:r w:rsidRPr="00704322">
        <w:rPr>
          <w:sz w:val="28"/>
          <w:szCs w:val="28"/>
        </w:rPr>
        <w:t xml:space="preserve"> </w:t>
      </w:r>
    </w:p>
    <w:p w:rsidR="002C3FF0" w:rsidRDefault="002C3FF0" w:rsidP="00504E7F">
      <w:pPr>
        <w:jc w:val="both"/>
      </w:pPr>
    </w:p>
    <w:sectPr w:rsidR="002C3FF0" w:rsidSect="002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7F"/>
    <w:rsid w:val="002C3FF0"/>
    <w:rsid w:val="0050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2784</Characters>
  <Application>Microsoft Office Word</Application>
  <DocSecurity>0</DocSecurity>
  <Lines>58</Lines>
  <Paragraphs>22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1</cp:revision>
  <dcterms:created xsi:type="dcterms:W3CDTF">2021-12-10T03:40:00Z</dcterms:created>
  <dcterms:modified xsi:type="dcterms:W3CDTF">2021-12-10T03:42:00Z</dcterms:modified>
</cp:coreProperties>
</file>